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C5" w:rsidRPr="00610351" w:rsidRDefault="00C737C5" w:rsidP="00C737C5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61035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C737C5" w:rsidRPr="00610351" w:rsidRDefault="00C737C5" w:rsidP="00C737C5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610351">
        <w:rPr>
          <w:rFonts w:ascii="Times New Roman" w:hAnsi="Times New Roman" w:cs="Times New Roman"/>
          <w:b/>
          <w:sz w:val="28"/>
          <w:szCs w:val="28"/>
        </w:rPr>
        <w:t>к ООП НОО МБОУ СОШ №</w:t>
      </w:r>
      <w:r w:rsidR="00817A32">
        <w:rPr>
          <w:rFonts w:ascii="Times New Roman" w:hAnsi="Times New Roman" w:cs="Times New Roman"/>
          <w:b/>
          <w:sz w:val="28"/>
          <w:szCs w:val="28"/>
        </w:rPr>
        <w:t>7</w:t>
      </w:r>
      <w:r w:rsidRPr="0061035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7A32" w:rsidRDefault="00817A32" w:rsidP="00817A32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Марьины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Колодцы</w:t>
      </w:r>
    </w:p>
    <w:p w:rsidR="00C737C5" w:rsidRPr="00610351" w:rsidRDefault="00C737C5" w:rsidP="00C737C5"/>
    <w:p w:rsidR="00C737C5" w:rsidRPr="00610351" w:rsidRDefault="00C737C5" w:rsidP="00C737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2.1. </w:t>
      </w:r>
      <w:r w:rsidRPr="00610351">
        <w:rPr>
          <w:rFonts w:ascii="Times New Roman" w:hAnsi="Times New Roman" w:cs="Times New Roman"/>
          <w:color w:val="000000" w:themeColor="text1"/>
          <w:sz w:val="28"/>
          <w:szCs w:val="28"/>
        </w:rPr>
        <w:t>Рабочие программы учебных предметов</w:t>
      </w:r>
    </w:p>
    <w:p w:rsidR="00C737C5" w:rsidRDefault="00C737C5" w:rsidP="00C737C5"/>
    <w:p w:rsidR="00E85576" w:rsidRPr="00600226" w:rsidRDefault="00E85576" w:rsidP="0060022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022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.1.2.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EC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576" w:rsidRPr="00600226" w:rsidRDefault="003D4EC0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чтение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(предметная область 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Русский язык и литературное чтение</w:t>
      </w:r>
      <w:r w:rsidR="006002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) (далее соотве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ственно - программа по литературному чтению, литературное чтение) вкл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чает пояснительную записку, содержание обучения, планируемые результаты освоения программы по литературному чтению.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 отражает общие цели и задачи изучения литер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турного чтения, место в структуре учебного плана, а также подходы к отбору содержания и планируемым результатам.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чального общего образования. Содержание обучения в каждом классе заве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шается перечнем универсальных учебных действий (познавательных, комм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никативных, регулятивных), которые возможно формировать средствами 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тературного чтения с учетом возрастных особенностей обучающихся.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программы по литературному чт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включают личностные,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5576" w:rsidRPr="00BC17A9" w:rsidRDefault="00CC20DC" w:rsidP="00BC17A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7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5576" w:rsidRPr="00BC17A9">
        <w:rPr>
          <w:rFonts w:ascii="Times New Roman" w:hAnsi="Times New Roman" w:cs="Times New Roman"/>
          <w:color w:val="000000" w:themeColor="text1"/>
          <w:sz w:val="28"/>
          <w:szCs w:val="28"/>
        </w:rPr>
        <w:t>. Пояснительная записка.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литературному чтению на уровне начального общего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 составлена на основе требований к результатам освоения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граммы начального общего образования ФГОС НОО, а также ориентирована на целевые приоритеты духовно-</w:t>
      </w:r>
      <w:bookmarkStart w:id="0" w:name="_GoBack"/>
      <w:bookmarkEnd w:id="0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нравственного развития, воспитания и 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циализации обучающихся, сформулированные в федеральной рабочей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грамме воспитания.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чтение - один из ведущих учебных предметов уровня 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ской грамотности и закладывает основы интеллектуального, речевого, эм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ционального, духовно-нравственного развития обучающихся.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чтение призвано ввести обучающегося в мир художес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венной литературы, обеспечить формирование навыков смыслового чтения, способов и приемов работы с различными видами текстов и книгой, знако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ство с детской литературой и с учетом этого направлено на общее и литер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турное развитие обучающегося, реализацию творческих способностей об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чающегося, а также на обеспечение преемственности в изучении системат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ческого курса литературы.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Приоритетная цель обучения литературному чтению - становление гр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мотного читателя, мотивированного к использованию читательской деятел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ности как средства самообразования и саморазвития, осознающего роль чт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 в успешности обучения и повседневной жизни, эмоционально откл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кающегося на прослушанное или прочитанное произведение.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Приобретенные обучающимися знания, полученный опыт решения учебных задач, а также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ваны в жизни.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цели изучения литературного чтения определяется решен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ем следующих задач: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обучающихся положительной мотивации к системат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ческому чтению и слушанию художественной литературы и произведений устного народного творчества;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необходимого для продолжения образования уровня общего речевого развития;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значимости художественной литературы и произведений ус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народного творчества для всестороннего развития личности человека;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нятий в соответствии с представленными предметными результатами по классам;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техникой смыслового чтения вслух, обеспечивающей пон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мание и использование информации для решения учебных задач.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литературному чтению представляет вариант распредел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 предметного содержания по годам обучения с характеристикой план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руемых результатов. Содержание программы по литературному чтению 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 основу отбора произведений для литературного чтения положены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ще дидактические принципы обучения: соответствие возрастным возможн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стям и особенностям восприятия обучающимися фольклорных произведений и литературных текстов;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представленность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произведениях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стетических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дений, обеспечивающих формирование функциональной литературной гр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мотности обучающегося, а также возможность достижения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за период обучения, а также пре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метные достижения обучающегося за каждый год обучения на уровне 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чального общего образования.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чтение является преемственным по отношению к учебн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му предмету "Литература", который изучается на уровне основного общего образования.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программы по литературному чтению в 1 классе начинается вводным интегрированным учебным курсом "Обучение грамоте" (рекоме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дуется 180 часов: русского языка 100 часов и литературного чтения 80 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сов). Содержание литературного чтения, реализуемого в период обучения грамоте, представлено в программе по русскому языку. После периода об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чения грамоте начинается раздельное изучение русского языка и литерату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чтения. На литературное чтение в 1 классе отводится не менее 10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недель (40 часов), для изучения литературного чтения во 2 - 4 классах рекомендуется отводить по 136 часов (4 часа в неделю в каждом классе).</w:t>
      </w:r>
    </w:p>
    <w:p w:rsidR="00E8557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0DC" w:rsidRPr="00BC17A9" w:rsidRDefault="00CC20DC" w:rsidP="00BC17A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7A9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 обучения</w:t>
      </w:r>
    </w:p>
    <w:p w:rsidR="00E85576" w:rsidRPr="00BC17A9" w:rsidRDefault="00CC20DC" w:rsidP="00BC17A9">
      <w:pPr>
        <w:pStyle w:val="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C17A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2.1.</w:t>
      </w:r>
      <w:r w:rsidR="00E85576" w:rsidRPr="00BC17A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Содержание обучения в 1 классе.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Сказка фольклорная (народная) и литературная (авторская). 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приятие текста произведений художественной литературы и устного наро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творчества (не менее четырех произведений). Фольклорная и литер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турная (авторская) сказка: сходство и различия. Реальность и волшебство в сказке. Событийная сторона сказок: последовательность событий в фоль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лорной (народной) и литературной (авторской) сказке. Отражение сюжета в иллюстрациях. Герои сказочных произведений. Нравственные ценности и идеи в русских народных и литературных (авторских) сказках, поступки, 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ражающие нравственные качества (отношение к природе, людям, предм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там).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народные сказки о животных, например, "Л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сица и тетерев", "Лиса и рак" и другие, литературные (авторские) сказки, 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пример, К.Д. Ушинского "Петух и собака", сказки В.Г.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Сутеева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"Кораблик", "Под грибом" и другие (по выбору).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о детях. Понятие "тема произведения" (общее пре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ставление): чему посвящено, о чем рассказывает. Главная мысль произвед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ния: его основная идея (чему учит? какие качества воспитывает?). 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 одной темы, но разных жанров: рассказ, стихотворение (общее пре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на примере не менее шести произведений К.Д. Ушинского, Л.Н. Толстого, Е.А. Пермяка, В.А. Осеевой, А.Л.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Ю.И. Ермолаева и др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гих). Характеристика героя произведения, общая оценка поступков. Поним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заголовка произведения, его соотношения с содержанием произведения и его идеей. Осознание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нравственноэтических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понятий: друг, дружба, забота, труд, взаимопомощь.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К.Д. Ушинский "Худо тому, кто добра не 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лает никому", Л.Н. Толстой "Косточка", Е.А. Пермяк "Торопливый ножик", В.А. Осеева "Три товарища", А.Л.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"Я - лишний", Ю.И. Ермолаев "Лучший друг" и другие (по выбору).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.3. Произведения о родной природе. Восприятие и самостоятельное чтение произведений о природе (на примере трех-четырех доступных прои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ведений А.К. Толстого, А.Н. Плещеева, Е.Ф. Трутневой, С.Я. Маршака и др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гие).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стихотво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ной речи, сравнение с прозаической: рифма, ритм (практическое ознакомл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ние).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Роль интонации при выразительном чтении. Интонационный рисунок выразительного чтения: ритм, темп, сила голоса.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Устное народное творчество: малые фольклорные жанры (не менее шести произведений).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Многообразие малых жанров устного народного тво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чества: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загадка, пословица, их назначение (веселить, потешать, 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рать, поучать).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разных малых фольклорных жанров.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игровой народный фольклор. Загадка - средство воспитания живости ума, 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образительности. Пословицы - проявление народной мудрости, средство 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питания понимания жизненных правил.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загадки, пословицы.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1.5. Произведения о братьях наших меньших (три-четыре автора по выбору) - герои произведений. Цель и назначение произведений о взаимоо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ношениях человека и животных воспитание добрых чувств и бережного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ношения к животным. Виды текстов: художественный и научно-познавательный, их сравнение. Характеристика героя: описание его внешн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сти, действий, нравственно-этических понятий: любовь и забота о животных.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В.В. Бианки "Лис и Мышонок", Е.И.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Чарушин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"Про Томку", М.М. Пришвин "Еж", Н.И. Сладков "Лисица и Еж" и другие.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1.6. Произведения о маме. Восприятие и самостоятельное чтение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изведений о маме (не менее одного автора по выбору, на примере произвед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Е.А. Благининой, А.Л.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А.В. Митяева и других). Осознание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нравс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венноэтических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понятий: чувство любви как привязанность одного человека к другому (матери к ребенку, детей к матери,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близким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), проявление любви и заботы о родных людях.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Е.А. Благинина "Посидим в тишине", А.Л.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"Мама", А.В. Митяев "За что я люблю маму" и другие (по выбору).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Фольклорные и авторские произведения о чудесах и фантазии (не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менее трех произведений). Способность автора произведения находить 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десное в каждом жизненном проявлении, необычное в обыкновенных явл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ниях окружающего мира. Сочетание в произведении реалистических соб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тий с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необычными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сказочными, фантастическими.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Р.С.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Сеф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"Чудо", В.В. Лунин "Я видел чудо", Б.В.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Заходер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"Моя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Вообразилия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Ю.П.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Мориц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"Сто фантазий" и другие (по выбору).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1.8. Библиографическая культура (работа с детской книгой). Предста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ление о том, что книга - источник необходимых знаний. Обложка, оглавл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ние, иллюстрации как элементы ориентировки в книге. Умение использовать тематический каталог при выборе книг в библиотеке.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1.9. Изучение литературного чтения в 1 классе способствует освоению на пропедевтическом уровне ряда универсальных учебных действий: позн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вательных универсальных учебных действий, коммуникативных универсал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учебных действий, регулятивных универсальных учебных действий, 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вместной деятельности.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фактическое содержание прочитанного или прослушанного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ная и литературная), автор, герой, рассказ, стихотворение (в пределах из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ченного);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текст: определять тему, устанавливать последовател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ность событий в произведении, характеризовать героя, давать положител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ную или отрицательную оценку его поступкам, задавать вопросы по факт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ческому содержанию;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произведения по теме, настроению, которое оно вызывает.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информацией как часть познавательных универсальных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действий способствует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понимать, что те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кст пр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оизведения может быть представлен в иллюстр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циях, различных видах зрительного искусства (фильм, спектакль и другие);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универсальные учебные действия (далее - УУД) сп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наизусть стихотворения, соблюдать орфоэпические и пунктуац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онные нормы;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высказывать свое отн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шение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обсуждаемой проблеме;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(устно) содержание произведения с использованием 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просов, рисунков, предложенного плана;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своими словами значение изученных понятий;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свое настроение после слушания (чтения) стихотворений, сказок, рассказов.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универсальные учебные действия способствуют формир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и удерживать поставленную учебную задачу, в случае необх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димости обращаться за помощью к педагогическому работнику;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желание самостоятельно читать, совершенствовать свой 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вык чтения;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учителя оценивать свои успехи (трудности) в освоении чит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тельской деятельности.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способствует формированию умений: проя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лять желание работать в парах, небольших группах; проявлять культуру взаимодействия, терпение, умение договариваться, ответственно выполнять свою часть работы.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576" w:rsidRPr="00600226" w:rsidRDefault="00E85576" w:rsidP="0060022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0DC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обучения во 2 классе.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.1. О нашей Родине. Круг чтения: произведения о Родине (на примере не менее трех произведений И.С. Никитина, Ф.П. Савинова, А.А. Прокофьева и других). Патриотическое звучание произведений о родном крае и природе. Отражение в произведениях нравственно-этических понятий: любовь к 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дине, родному краю, Отечеству. Анализ заголовка, соотнесение его с главной мыслью и идеей произведения. Отражение темы Родины в изобразительном искусстве (пейзажи И.И. Левитана, И.И. Шишкина, В.Д. Поленова и других).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И.С. Никитин "Русь", Ф.П. Савинов "Родина", А.А. Прокофьев "Родина"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.2. Фольклор (устное народное творчество). Произведения малых жанров фольклора (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считалки, пословицы, скороговорки, небылицы, загадки по выбору). Шуточные фольклорные произведения, скороговорки, небылицы. Особенности скороговорок, их роль в речи. Игра со словом, "п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ревертыш событий" как основа построения небылиц. Ритм и счет как осно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средства выразительности и построения считалки. Народные песни, их особенности. Загадка как жанр фольклора, тематические группы загадок. Сказка - выражение народной мудрости, нравственная идея фольклорных сказок. Особенности сказок разного вида (о животных, бытовые, волше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ные). Особенности сказок о животных: сказки народов России. Бытовая ска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ка: герои, место действия, особенности построения и языка. Диалог в сказке. Понятие о волшебной сказке (общее представление): наличие присказки, 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стоянные эпитеты, волшебные герои. Фольклорные произведения народов 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России: отражение в сказках народного быта и культуры.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считалки, пословицы, скороговорки, загадки, народные песни, русская народная сказка "Каша из топора", русская народная сказка "У страха глаза велики", русская народная сказка "Зимовье зверей", русская народная сказка "Снегурочка", сказки народов России (1 - 2 произведения) и другие.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.3. Звуки и краски родной природы в разные времена года. Тема пр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роды в разные времена года (осень, зима, весна, лето) в произведениях лит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ратуры (по выбору, не менее пяти авторов). Эстетическое восприятие явл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ний природы (звуки, краски времен года). Средства выразительности при описании природы: сравнение и эпитет. Настроение, которое создает пе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зажная лирика. Отражение темы "Времена года" в картинах художников (на примере пейзажей И.И. Левитана, В.Д. Поленова, А.И. Куинджи, И.И. Ши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кина и других) и музыкальных произведениях (например, произведения П.И. Чайковского, А. Вивальди и других).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А.С. Пушкин "Уж небо осенью дышало...", "Вот север, тучи нагоняя...", А.А. Плещеев "Осень", А.К. Толстой "Осень.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Обсыпается наш сад...", М.М. Пришвин "Осеннее утро", Г.А.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Скребицкий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"Четыре художника", Ф.И. Тютчев "Чародейкою Зимою", "Зима недаром злится", И.С. Соколов-Микитов "Зима в лесу", С.А. Есенин "Поет зима - 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кает...", И.З. Суриков "Лето" и другие.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.4. О детях и дружбе. Круг чтения: тема дружбы в художественном произведении (расширение круга чтения: не менее четырех произведений, Н.Н. Носова, В.А. Осеевой, В.Ю. Драгунского, В.В. Лунина и других). Отр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жение в произведениях нравственно-этических понятий: дружба, терпение, уважение, помощь друг другу. Главная мысль произведения (идея). Герой произведения (введение понятия "главный герой"), его характеристика (портрет), оценка поступков.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Л.Н. Толстой "Филиппок", Е.А. Пермяк "Две пословицы", Ю.И. Ермолаев "Два пирожных", В.А. Осеева "Синие листья", Н.Н. Носов "На горке", "Заплатка", А.Л.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"Катя", В.В. Лунин "Я и Во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ка", В.Ю. Драгунский "Тайное становится явным" и другие (по выбору).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Мир сказок.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Фольклорная (народная) и литературная (авторская) сказка: "бродячие" сюжеты (произведения по выбору, не менее четырех).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Фольклорная основа авторских сказок: сравнение сюжетов, героев, особе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ностей языка. Составление плана произведения: части текста, их главные 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мы. Иллюстрации, их значение в раскрытии содержания произведения.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народная сказка "Золотая рыбка", А.С. Пу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кин "Сказка о рыбаке и рыбке", народная сказка "Морозко", В.Ф. Одоевский "Мороз Иванович", В.И. Даль "Девочка Снегурочка" и другие.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О братьях наших меньших.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Жанровое многообразие произведений о животных (песни, загадки, сказки, басни, рассказы, стихотворения; прои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по выбору, не менее пяти авторов).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Дружба людей и животных - 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литературы (произведения Е.И.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Чарушина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В.В. Бианки, С.В. Михалкова, 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Б.С. Житкова, М.М. Пришвина и других).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венном и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научнопознавательном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тексте. Нравственно-этические понятия: 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ношение человека к животным (любовь и забота). Особенности басни как жанра литературы, прозаические и стихотворные басни (на примере 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термина): Е.И.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Чарушин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В.В. Бианки.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И.А. Крылов "Лебедь, Щука и Рак", Л.Н. То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стой "Лев и мышь", М.М. Пришвин "Ребята и утята", Б.С. Житков "Храбрый утенок", В.Д. Берестов "Кошкин щенок", В.В. Бианки "Музыкант", Е.И.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рушин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"Страшный рассказ", С.В. Михалков "Мой щенок" и другие (по выб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наших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близких, о семье.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нию, радость общения и защищенность в семье. Тема художественных пр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изведений: Международный женский день, День Победы.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Л.Н. Толстой "Отец и сыновья", А.А. Плещеев "Песня матери", В.А. Осеева "Сыновья", С.В. Михалков "Быль для детей", С.А.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Баруздин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"Салют"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.8. Зарубежная литература. Круг чтения: литературная (авторская) сказка (не менее двух произведений): зарубежные писатели-сказочники (Ш. Перро, Х.-К. Андерсен и другие). Характеристика авторской сказки: герои, особенности построения и языка. Сходство тем и сюжетов сказок разных 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родов. Составление плана художественного произведения: части текста, их главные темы. Иллюстрации, их значение в раскрытии содержания 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Ш. Перро "Кот в сапогах", Х.-К. Андерсен "Пятеро из одного стручка"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.9. Библиографическая культура (работа с детской книгой и справо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ной литературой). Книга как источник необходимых знаний. Элементы кн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ги: содержание или оглавление, аннотация, иллюстрация. Выбор книг на 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нове рекомендательного списка, тематические картотеки библиотеки. Книга учебная, художественная, справочная.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10. Изучение литературного чтения во 2 классе способствует осво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нию на пропедевтическом уровне ряда универсальных учебных действий: 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знавательных универсальных учебных действий, коммуникативных униве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сальных учебных действий, регулятивных универсальных учебных действий, совместной деятельности.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Базовые логические и исследовательские действия как часть познав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тельных универсальных учебных действий способствуют формированию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 (без отметочного оценивания);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и группировать различные произведения по 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кст ск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азки, рассказа, басни: определять тему, главную мысль произведения, находить в тексте слова, подтверждающие характер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кст ст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использованием контекста и по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варю.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информацией как часть познавательных универсальных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действий способствует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иллюстрации с текстом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содержании книги, каталоге, выбирать книгу по авт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ру, каталогу на основе рекомендованного списка;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 информации, представленной в оглавлении, в иллюстрациях предп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лагать тему и содержание книги;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словарями для уточнения значения незнакомого слова.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универсальные учебные действия способствуют фо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диалоге: отвечать на вопросы, кратко объяснять свои отв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ты, дополнять ответы других участников, составлять свои вопросы и выск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зывания на заданную тему;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подробно и выборочно прочитанное произведение;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(устно) картины природы;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сочинять по аналогии с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прочитанным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загадки, рассказы, небольшие сказки;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инсценировках и драматизации отрывков из художестве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произведений.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универсальные учебные действия способствуют формир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свое эмоциональное состояние, возникшее при прочтении (слушании)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удерживать в памяти последовательность событий прослушанного (пр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читанного)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контролировать выполнение поставленной учебной задачи при чтении (слушании)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проверять (по образцу) выполнение поставленной учебной задачи.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способствует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себе партнеров по совместной деятельности;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распределять работу, договариваться, приходить к общему решению,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вечать за общий результат работы.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576" w:rsidRPr="00600226" w:rsidRDefault="00CC20DC" w:rsidP="0060022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обучения в 3 классе.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1. О Родине и ее истории. Любовь к Родине и ее история - важные темы произведений литературы (произведения одного-двух авторов по выб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ру). Чувство любви к Родине, сопричастность к прошлому и настоящему св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ей страны и родного края - главные идеи, нравственные ценности, выраже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в произведениях о Родине. Образ Родины в стихотворных и прозаич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ских произведениях писателей и поэтов XIX и XX веков. Осознание нравс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венно-этических понятий: любовь к родной стороне, малой родине, гордость за красоту и величие своей Отчизны. Роль и особенности заголовка 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дения. Репродукции картин как иллюстрации к произведениям о Родине. 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средств выразительности при чтении вслух: интонация, темп, ритм, логические ударения.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К.Д. Ушинский "Наше отечество", М.М. Пришвин "Моя Родина", С.А. Васильев "Россия", Н.П.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Кончаловская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"Наша древняя столица" (отрывки)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Фольклор (устное народное творчество).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Круг чтения: малые жа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 фольклора (пословицы,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считалки, небылицы, скороговорки, 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гадки, по выбору).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.3. Фольклорная сказка как отражение общечеловеческих ценностей и нравственных правил. Виды сказок (о животных, бытовые, волшебные). Х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 И.Я.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Билибина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других). Отражение в сказках народного быта и культуры. Составление плана сказки.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.4. Круг чтения: народная песня. Чувства, которые рождают песни, темы песен. Описание картин природы как способ рассказать в песне о ро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ной земле. Былина как народный песенный сказ о важном историческом 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бытии. Фольклорные особенности жанра былин: язык (напевность исполн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ния, выразительность), характеристика главного героя (где жил, чем зан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мался, какими качествами обладал). Характеристика былин как героического песенного сказа, их особенности (тема, язык). Язык былин, устаревшие сл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малые жанры фольклора, русская народная сказка "Иван-царевич и серый волк", былина об Илье Муромце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.5. Творчество А.С. Пушкина. А.С. Пушкин - великий русский поэт. Лирические произведения А.С. Пушкина: средства художественной выраз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(сравнение, эпитет); рифма, ритм. Литературные сказки А.С. Пу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кина в стихах (по выбору, например, "Сказка о царе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Салтане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сыне его славном и могучем богатыре князе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Гвидоне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Салтановиче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прекрасной ц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ревне Лебеди"). Нравственный смысл произведения, структура сказочного текста, особенности сюжета, прием повтора как основа изменения сюжета. Связь пушкинских сказок с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фольклорными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Положительные и отрицательные герои, волшебные помощники, язык авторской сказки. И.Я.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Билибин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илл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стратор сказок А.С. Пушкина.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А.С. Пушкин "Сказка о царе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Салтане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Гвидоне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Салтановиче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прекрасной царевне Лебеди", "В тот год осенняя погода...", "Опрятней модного парк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та..."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.6. Творчество И.А. Крылова. Басня - произведение-поучение, которое помогает увидеть свои и чужие недостатки. Иносказание в баснях. И.А. Кр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лов - великий русский баснописец. Басни И.А. Крылова (не менее двух): 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значение, темы и герои, особенности языка. Явная и скрытая мораль басен. Использование крылатых выражений в речи.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И.А. Крылов "Ворона и Лисица", "Лисица и виноград", "Мартышка и очки"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.7. Картины природы в произведениях поэтов и писателей XIX - XX веков. Лирические произведения как способ передачи чувств людей, автора. Картины природы в произведениях поэтов и писателей (не менее пяти авт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ров по выбору): Ф.И. Тютчев, А.А. Фет, А.Н. Майков, Н.А. Некрасов, А.А. Блок, С.А. Есенин, И.А. Бунин, А.П. Чехов, К.Г. Паустовский и другие. Чу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ства, вызываемые лирическими произведениями. Средства выразительности в произведениях лирики: эпитеты, синонимы, антонимы, сравнения. Звук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пись, ее выразительное значение. Олицетворение как одно из средств выр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зительности лирического произведения. Живописные полотна как иллюстр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 к лирическому произведению: пейзаж.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средств создания пе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зажа в тексте-описании (эпитеты, сравнения, олицетворения), в изобраз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тельном искусстве (цвет, композиция), в произведениях музыкального иску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ства (тон, темп, мелодия).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Ф.И. Тютчев "Есть в осени первоначал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ной...", А.А. Фет "Кот поет, глаза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прищуря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"Мама!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Глянь-ка из окошка...", А.Н. Майков "Осень", С.А. Есенин "Береза", Н.А. Некрасов "Железная дор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га" (отрывок), А.А. Блок "Ворона", И.А. Бунин "Первый снег" и другие (по выбору).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.8. Творчество Л.Н. Толстого. Жанровое многообразие произведений Л.Н. Толстого: сказки, рассказы, басни, быль (не менее трех произведений). Рассказ как повествование: связь содержания с реальным событием. Стру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турные части произведения (композиция): начало, завязка действия, кульм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нация, развязка. Эпизод как часть рассказа. Различные виды планов. Сюжет рассказа: основные события, главные герои, различение рассказчика и автора произведения. Художественные особенности текста-описания, текста-рассуждения.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Л.Н. Толстой "Лебеди", "Зайцы", "Прыжок", "Акула" и другие.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9. Литературная сказка. Литературная сказка русских писателей (не менее двух). Круг чтения: произведения В.М. Гаршина, М. Горького, И.С. Соколова-Микитова и других. Особенности авторских сказок (сюжет, язык, герои). Составление аннотации.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В.М. Гаршин "Лягушка-путешественница", И.С. Соколов-Микитов "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Листопадничек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М. Горький "Случай с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Евсейкой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.10. Произведения о взаимоотношениях человека и животных. Чел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 и его отношения с животными: верность, преданность, забота и любовь. Круг чтения (по выбору, не менее четырех произведений): произведения Д.Н.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Мамина-Сибиряка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К.Г. Паустовского, М.М. Пришвина, Б.С. Житкова.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Б.С. Житков "Про обезьянку", К.Г. Паусто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"Барсучий нос", "Кот-ворюга", Д.Н.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Мамин-Сибиряк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"Приемыш" и др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.11. Произведения о детях. Дети - герои произведений: раскрытие тем "Разные детские судьбы", "Дети на войне". Отличие автора от героя и ра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 по выбору двух-трех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Л. Пантелеев "На ялике", А. Гайдар "Тимур и его команда" (отрывки), Л. Кассиль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.12. 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сказов (не менее двух произведений): М.М. Зощенко, Н.Н. Носов, В.Ю. Др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гунский и другие (по выбору).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В.Ю. Драгунский "Денискины рассказы" (1 - 2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произведения), Н.Н. Носов "Веселая семейка"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.13. Зарубежная литература. Круг чтения (произведения двух-трех 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торов по выбору): литературные сказки Ш. Перро, Х.-К. Андерсена, Р. Ки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линга. Особенности авторских сказок (сюжет, язык, герои). Рассказы зар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бежных писателей о животных. Известные переводчики зарубежной литер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туры: С.Я. Маршак, К.И. Чуковский, Б.В.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Заходер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Х.-К. Андерсен "Гадкий утенок", Ш. Перро "Подарок феи" и другие (по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.14. Библиографическая культура (работа с детской книгой и справо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ной литературой). Ценность чтения художественной литературы и фолькл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ра, осознание важности читательской деятельности. Использование с учетом учебных задач аппарата издания (обложка, оглавление, аннотация, предисл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вие, иллюстрации). Правила юного читателя. Книга как особый вид искусс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ва. Общее представление о первых книгах на Руси, знакомство с рукописн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ми книгами.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.15. Изучение литературного чтения в 3 классе способствует осво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нию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гулятивных универсальных учебных действий, совместной деятельности.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Базовые логические и исследовательские действия как часть познав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тельных универсальных учебных действий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доступные по восприятию и небольшие по объему прозаические и стихотворные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сказочные и реалистические, лирические и эпические, наро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и авторские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вать героя;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конструировать план текста, дополнять и восстанавливать нарушенную последовательность;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исследовать текст: находить описания в произведениях разных жанров (портрет, пейзаж, интерьер).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информацией как часть познавательных универсальных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действий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информацию словесную (текст), графическую или изобраз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тельную (иллюстрация), звуковую (музыкальное произведение);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книгу в библиотеке в соответствии с учебной задачей; соста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лять аннотацию.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универсальные учебные действия способствуют фо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текст с разными интонациями, передавая свое отношение к соб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тиям, героям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вопросы по основным событиям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текст (подробно, выборочно, с изменением лица);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выразительно исполнять стихотворное произведение, создавая соотве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ствующее настроение;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сочинять простые истории (сказки, рассказы) по аналогии.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универсальные учебные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цель чтения, удерживать ее в памяти, использовать в завис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мости от учебной задачи вид чтения, контролировать реализацию поставле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ной задачи чтения;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качество своего восприятия текста на слух;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действия контроля (самоконтроля) и оценки процесса и 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деятельности, при необходимости вносить коррективы в выполня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мые действия.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способствует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совместной деятельности: выполнять роли лидера, подч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ненного, соблюдать равноправие и дружелюбие;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 коллективной театрализованной деятельности читать по ролям, инсц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нировать несложные произведения фольклора и художественной литературы; выбирать роль, договариваться о манере ее исполнения в соответствии с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щим замыслом;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взаимопомощь, проявлять ответственность при выполн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нии своей части работы, оценивать свой вклад в общее дело.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576" w:rsidRPr="00600226" w:rsidRDefault="00CC20DC" w:rsidP="0060022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обучения в 4 классе.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.1. О Родине, героические страницы истории. Наше Отечество, образ родной земли в стихотворных и прозаических произведениях писателей и 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этов XIX и XX веков (по выбору, не менее четырех, например, произведения С.Т. Романовского, А.Т. Твардовского, С.Д. Дрожжина, В.М.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Пескова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гие). Представление о проявлении любви к родной земле в литературе ра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народов (на примере писателей родного края, представителей разных народов России). Страницы истории России, великие люди и события: обр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зы Александра Невского, Михаила Кутузова и других выдающихся защитн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ков Отечества в литературе для детей. Отражение нравственной идеи: 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Круг чтения: народная и авторская песня: понятие исторической песни, знакомство с песнями на тему Великой Отечественной войны (2-3 произв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дения по выбору).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С.Д. Дрожжин "Родине", В.М. Песков "Род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не", А.Т. Твардовский "О Родине большой и малой" (отрывок), С.Т. Романо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"Ледовое побоище", С.П. Алексеев (1 - 2 рассказа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военноисторической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тематики) и другие (по выбору).</w:t>
      </w:r>
      <w:proofErr w:type="gramEnd"/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.2. Фольклор (устное народное творчество). Фольклор как народная духовная культура (произведения по выбору). Многообразие видов фолькл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ра: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музыкальный, обрядовый (календарный). Культурное знач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Виды сказок: о животных, бытовые, волше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ные. Отражение в произведениях фольклора нравственных ценностей, быта и культуры народов мира. Сходство фольклорных произведений разных нар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дов по тематике, художественным образам и форме ("бродячие" сюжеты).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Круг чтения: былина как эпическая песня о героическом событии. Герой былины - защитник страны. Образы русских богатырей: Ильи Муромца, Алеши Поповича, Добрыни Никитича, Никиты Кожемяки (где жил, чем 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нимался, какими качествами обладал). Средства художественной выраз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в былине: устойчивые выражения, повторы, гипербола. Устаре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шие слова, их место в былине и представление в современной лексике. 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родные былинно-сказочные темы в творчестве художника В.М. Васнецова.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произведения малых жанров фольклора, 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родные сказки (2 - 3 сказки по выбору), сказки народов России (2 - 3 сказки по выбору), былины из цикла об Илье Муромце, Алеше Поповиче, Добрыне Никитиче (1 - 2 по выбору).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.3. Творчество А.С. Пушкина. Картины природы в лирических прои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ведениях А.С. Пушкина. Средства художественной выразительности в стих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творном произведении (сравнение, эпитет, олицетворение) на примере 2 - 3 произведений. Литературные сказки А.С. Пушкина в стихах: "Сказка о мер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вой царевне и о семи богатырях". Фольклорная основа авторской сказки. 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ложительные и отрицательные герои, волшебные помощники, язык авто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ской сказки.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А.С. Пушкин "Сказка о мертвой царевне и о семи богатырях", "Няне", "Осень" (отрывки), "Зимняя дорога" и другие.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.4. Творчество И.А. Крылова. Представление о басне как лиро-эпическом жанре. Круг чтения: басни на примере произведений И.А. Крыл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ва, И.И.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Хемницера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Л.Н. Толстого, С.В. Михалкова. Басни стихотворные и прозаические (не менее трех). Развитие событий в басне, ее герои (полож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тельные, отрицательные). Аллегория в баснях. Сравнение басен: назначение, темы и герои, особенности языка.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Крылов И.А. "Стрекоза и муравей", "Квартет", И.И.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Хемницер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"Стрекоза", Л.Н. Толстой "Стрекоза и муравьи" и другие.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.5. Творчество М.Ю. Лермонтова. Круг чтения: лирические 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 М.Ю. Лермонтова (не менее трех). Средства художественной выраз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тельности (сравнение, эпитет, олицетворение); рифма, ритм. Метафора как "свернутое" сравнение. Строфа как элемент композиции стихотворения. 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реносное значение слов в метафоре. Метафора в стихотворениях М.Ю. Ле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монтова.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М.Ю. Лермонтов "Утес", "Парус", "Москва, Москва!..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Люблю тебя как сын..." и другие.</w:t>
      </w:r>
    </w:p>
    <w:p w:rsidR="00E85576" w:rsidRPr="00600226" w:rsidRDefault="00CC20DC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6. Литературная сказка. Тематика авторских стихотворных сказок (две - три по выбору). Герои литературных сказок (произведения П.П. Ерш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ва, П.П. Бажова, С.Т. Аксакова, С.Я. Маршака и другие). Связь литературной сказки с фольклорной: народная речь как особенность авторской сказки. 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люстрации в сказке: назначение, особенности.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П.П. Бажов "Серебряное копытце", П.П. 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шов "Конек-Горбунок", С.Т. Аксаков "Аленький цветочек" и другие.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.7. Картины природы в творчестве поэтов и писателей XIX - XX 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бору): В.А. Жуковский, И.С. Никитин, Е.А. Баратынский, Ф.И. Тютчев, А.А. Фет, Н.А. Некрасов, И.А. Бунин, А.А. Блок, К.Д. Бальмонт и другие. Темы стихотворных произведений, герой лирического произведения. Авторские приемы создания художественного образа в лирике.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выразительн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сти в произведениях лирики: эпитеты, синонимы, антонимы, сравнения, ол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цетворения, метафоры.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Репродукция картины как иллюстрация к лирическ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му произведению.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В.А. Жуковский "Загадка", И.С. Никитин "В синем небе плывут над полями...", Ф.И. Тютчев "Как неожиданно и ярко", А.А. Фет "Весенний дождь", Е.А. Баратынский "Весна, весна! Как воздух чист...", И.А. Бунин "Листопад" (отрывки) и другие (по выбору).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.8. Творчество Л.Н. Толстого. Круг чтения (не менее трех произвед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ний): рассказ (художественный и научно-познавательный), сказки, басни, быль. Повесть как эпический жанр (общее представление). Значение реал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жизненных ситуаций в создании рассказа, повести. Отрывки из автоби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графической повести Л.Н. Толстого "Детство". Особенности художественн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 текста-описания: пейзаж, портрет героя, интерьер. Примеры текста-рассуждения в рассказах Л.Н. Толстого.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Л.Н. Толстой "Детство" (отдельные главы), "Русак", "Черепаха" и другие (по выбору).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.9. Произведения о животных и родной природе. Взаимоотношения человека и животных, защита и охрана природы как тема произведений лит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ратуры.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Круг чтения (не менее трех авторов): на примере произведений А.И. 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прина, В.П. Астафьева, К.Г. Паустовского, М.М. Пришвина, Ю.И. Коваля и другие.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В.П. Астафьев "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Капалуха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М.М. Пришвин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"Выскочка" и другие (по выбору).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.10. Произведения о детях. Тематика произведений о детях, их жизни, играх и занятиях, взаимоотношениях с взрослыми и сверстниками (на прим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 произведений не менее трех авторов): А.П. Чехова, Б.С. Житкова, Н.Г. Г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рина-Михайловского, В.В. Крапивина и других.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А.П. Чехов "Мальчики", Н.Г. Гарин-Михайловский "Детство Темы" (отдельные главы), М.М. Зощенко "О Леньке и Миньке" (1 - 2 рассказа из цикла), К.Г. Паустовский "Корзина с еловыми шишками" и другие.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.11. Пьеса. Знакомство с новым жанром пьесой-сказкой. Пьеса - пр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изведение литературы и театрального искусства (одна по выбору). Пьеса как жанр драматического произведения.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Пьеса и сказка: драматическое и эпическое произведения. Авторские 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марки: назначение, содержание.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С.Я. Маршак "Двенадцать месяцев" и другие.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.12. Юмористические произведения. Круг чтения (не менее двух пр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изведений по выбору): юмористические произведения на примере рассказов М.М. Зощенко, В.Ю. Драгунского, Н.Н. Носова, В.В. </w:t>
      </w:r>
      <w:proofErr w:type="spell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Голявкина</w:t>
      </w:r>
      <w:proofErr w:type="spell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 Герои юм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ристических произведений. Средства выразительности текста юмористич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ского содержания: гипербола. Юмористические произведения в кино и теа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для чтения: В.Ю. Драгунский "Денискины рассказы" (1 - 2 произведения по выбору), Н.Н. Носов "Витя Малеев в школе и дома" (о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главы) и другие.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.13. Зарубежная литература. Расширение круга чтения произведений зарубежных писателей. Литературные сказки Ш. Перро, Х.-К. Андерсена, братьев Гримм и других (по выбору). Приключенческая литература: произв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 Д. Свифта, М. Твена.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Произведения для чтения: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Х.-К. Андерсен "Дикие лебеди", "Русалочка", Д. Свифт "Приключения Гулливера" (отдельные главы), М. Твен "Том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" (отдельные главы) и другие (по выбору).</w:t>
      </w:r>
      <w:proofErr w:type="gramEnd"/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.14. Библиографическая культура (работа с детской книгой и справо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литературой). Польза чтения и книги: книга - друг и учитель.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источниками периодической печати.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.15. Изучение литературного чтения в 4 классе способствует осво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нию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гулятивных универсальных учебных действий, совместной деятельности.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Базовые логические и исследовательские действия как часть познав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тельных универсальных учебных действий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 (без отметочного оценивания);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про себя (молча), оценивать свое чтение с точки зрения поним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 и запоминания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текст: определять главную мысль, обосновывать прина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лежность к жанру, определять тему и главную мысль, находить в тексте 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данный эпизод, устанавливать взаимосвязь между событиями, эпизодами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героя и давать оценку его поступкам;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(вопросный, номинативный, цитатный) текста, допо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нять и восстанавливать нарушенную последовательность;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ста (ритм, рифма, строфа).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информацией как часть познавательных универсальных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действий способствуют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книгу по ее элементам (обложка, оглавление, аннот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ция, предисловие, иллюстрации, примечания и другие);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книгу в библиотеке в соответствии с учебной задачей; соста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лять аннотацию.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универсальные учебные действия способствуют фо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правила речевого этикета в учебном диалоге, отвечать и зад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вать вопросы к учебным и художественным текстам;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текст в соответствии с учебной задачей;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рассказывать о тематике детской литературы, о любимом писателе и его произведениях;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мнение авторов о героях и свое отношение к ним;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элементы импровизации при исполнении фольклорных произведений;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сочинять небольшие тексты повествовательного и описательного хара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тера по наблюдениям, на заданную тему.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универсальные учебные действия способствуют формир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понимать значения чтения для самообразования и саморазвития; сам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стоятельно организовывать читательскую деятельность во время досуга;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цель выразительного исполнения и работы с текстом;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выступление (свое и других обучающихся) с точки зрения 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редачи настроения, особенностей произведения и героев;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контроль процесса и результата деятельности, устанавл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вать причины возникших ошибок и трудностей, проявлять способность пре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видеть их в предстоящей работе.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способствует формированию умений: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театрализованной деятельности: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(читать по ролям, разыгрывать сценки); соблюдать правила взаимодействия;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576" w:rsidRPr="00BC17A9" w:rsidRDefault="00E92491" w:rsidP="00BC17A9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7A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BC17A9">
        <w:rPr>
          <w:rFonts w:ascii="Times New Roman" w:hAnsi="Times New Roman" w:cs="Times New Roman"/>
          <w:color w:val="000000" w:themeColor="text1"/>
          <w:sz w:val="28"/>
          <w:szCs w:val="28"/>
        </w:rPr>
        <w:t>. Планируемые результаты освоения программы по литературному чтению на уровне начального общего образования.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.1. Личностные результаты освоения программы по литературному чт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нию достигаются в процессе единства учебной и воспитательной деятельн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сти, обеспечивающей позитивную динамику развития личности обучающег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ся, ориентированную на процессы самопознания, саморазвития и самовосп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тания. Личностные результаты освоения программы по литературному чт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отражают освоение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значимых норм и отн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шений, развитие позитивного отношения обучающихся к общественным, традиционным, социокультурным и духовно-нравственным ценностям, пр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обретение опыта применения сформированных представлений и отношений на практике.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литературного чтения на уровне начального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 образования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 будут сформированы личностные резул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таты: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1) гражданско-патриотическое воспитание: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ценностного отношения к своей Родине, малой родине,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 общества;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своей этнокультурной и российской гражданской идентичн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ставителей русской литературы и творчества народов России;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2) духовно-нравственное воспитание: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освоение опыта человеческих взаимоотношений, проявление сопереж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этических понятий, оценка поведения и поступков персон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жей художественных произведений в ситуации нравственного выбора;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любых форм поведения, направленных на причинение физ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ческого и морального вреда другим людям.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3) эстетическое воспитание: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свое отношение в разных видах художественной деятельности;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образного языка художественных произведений, выразител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создающих художественный образ.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4) трудовое воспитание: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5) экологическое воспитание: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отношение к природе, осознание проблем взаимоотношений человека и животных, отраженных в литературных произведениях;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действий, приносящих вред окружающей среде.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6) ценности научного познания: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смысловым чтением для решения различного уровня учебных и жизненных задач;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в самостоятельной читательской деятельности, саморазв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тии средствами литературы, развитие познавательного интереса, активности, инициативности, любознательности и самостоятельности в познании прои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ведений фольклора и художественной литературы, творчества писателей.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.2.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произведения по теме, главной мысли, жанру, соотносить произведение и его автора, устанавливать основания для сравнения произв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дений, устанавливать аналогии;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объединять произведения по жанру, авторской принадлежности;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существенный признак для классификации, классифицир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вать произведения по темам, жанрам;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закономерности и противоречия при анализе сюжета (комп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ристике поступков героев.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исследов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тельские действия как часть познавательных универсальных учебных дейс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с помощью учителя цель, планировать изменения объе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та, ситуации;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подходящий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основе предложенных критериев);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классификации, сравнения, исследования);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возможное развитие процессов, событий и их последс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вия в аналогичных или сходных ситуациях.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источник получения информации;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достоверную и недостоверную информацию самостоятел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 или на основании предложенного учителем способа ее проверки;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с помощью взрослых (учителей, родителей (законных пре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ставителей) правила информационной безопасности при поиске информации в Интернете;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создавать схемы, таблицы для представления информ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обучающегося будут сформированы умения общения как часть ко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муникативных универсальных учебных действий: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и формулировать суждения, выражать эмоции в соотве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ствии с целями и условиями общения в знакомой среде;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признавать возможность существования разных точек зрения;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корректно и аргументированно высказывать свое мнение;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речевое высказывание в соответствии с поставленной задачей;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устные и письменные тексты (описание, рассуждение, повес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вование);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подготавливать небольшие публичные выступления;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самоорганизации как ча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ти регулятивных универсальных учебных действий: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действия по решению учебной задачи для получения 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последовательность выбранных действий.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причины успеха (неудач) учебной деятельности;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корректировать свои учебные действия для преодоления ошибок.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совместной деятельности: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точных шагов и сроков;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готовность руководить, выполнять поручения, подчиняться;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 выполнять свою часть работы;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свой вклад в общий результат;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совместные проектные задания с использованием предл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женных образцов;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действия по решению учебной задачи для получения 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последовательность выбранных действий.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Предметные результаты изучения литературного чтения. К концу обучения в 1 классе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научится: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нравственных ценностей, традиций, быта разных народов;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владеть техникой слогового плавного чтения с переходом на чтение ц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лыми словами, читать осознанно вслух целыми словами без пропусков и 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рестановок букв и слогов доступные для восприятия и небольшие по объему произведения в темпе не менее 30 слов в минуту (без отметочного оценив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времена года;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прозаическую (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нестихотворную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) и стихотворную речь;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сказки (фоль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лорные и литературные), рассказы, стихотворения);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содержание прослушанного (прочитанного) произведения: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вечать на вопросы по фактическому содержанию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владеть элементарными умениями анализа текста прослушанного (пр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читанного) произведения: определять последовательность событий в прои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ведении, характеризовать поступки (положительные или отрицательные) г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роя, объяснять значение незнакомого слова с использованием словаря;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держание произведения), подтверждать свой ответ примерами из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(устно) содержание произведения с соблюдением посл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довательности событий, с использованием предложенных ключевых слов, вопросов, рисунков, предложенного плана;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по ролям с соблюдением норм произношения, расстановки уд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рения; составлять высказывания по содержанию произведения (не менее 3 предложений) по заданному алгоритму;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сочинять небольшие тексты по предложенному началу (не менее 3 пре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ложений);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книге (учебнике) по обложке, оглавлению, иллюстр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циям;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книги для самостоятельного чтения по совету взрослого и с учетом рекомендованного учителем списка, рассказывать о прочитанной книге по предложенному алгоритму;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Предметные результаты изучения литературного чтения. К концу обучения во 2 классе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научится: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рочное), находить в фольклоре и литературных произведениях отражение нравственных ценностей, традиций, быта, культуры разных народов, орие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тироваться в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нравственноэтических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понятиях в контексте изученных прои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ведений;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 в темпе не менее 40 слов в минуту (без отметочного оценивания);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ные времена года;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содержание, смысл прослушанного (прочитанного) произвед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ния: отвечать и формулировать вопросы по фактическому содержанию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отдельные жанры фольклора (считалки, загадки, пословицы,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небылицы, народные песни, скороговорки, сказки о животных, 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товые и волшебные) и художественной литературы (литературные сказки, рассказы, стихотворения, басни);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владеть элементарными умениями анализа и интерпретации текста: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ределять тему и главную мысль, воспроизводить последовательность соб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тий тексте произведения, составлять план текста (вопросный, номинати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ный);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дения, устанавливать взаимосвязь между характером героя и его поступками, сравнивать героев одного произведения по предложенным критериям, хара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теризовать отношение автора к героям, его поступкам;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носном значении;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 применять для анализа текста изученные понятия (автор, 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тературный герой, тема, идея, заголовок, содержание произведения, сравн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ние, эпитет);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(устно) содержание произведения подробно, выборочно, от лица героя, от третьего лица;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по ролям с соблюдением норм произношения, расстановки уд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рения, инсценировать небольшие эпизоды из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высказывания на заданную тему по содержанию произвед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ния (не менее 5 предложений);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сочинять по аналогии с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прочитанным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загадки, небольшие сказки, расск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книге и (или) учебнике по обложке, оглавлению, 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нотации, иллюстрациям, предисловию, условным обозначениям;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книги для самостоятельного чтения с учетом рекомендател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списка, используя картотеки, рассказывать о прочитанной книге;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Предметные результаты изучения литературного чтения. К концу обучения в 3 классе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научится: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отвечать на вопрос о культурной значимости устного народного творч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ства и художественной литературы, находить в фольклоре и литературных произведениях отражение нравственных ценностей, традиций, быта, культ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ры разных народов, ориентироваться в нравственно-этических понятиях в контексте изученных произведений;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 в темпе не менее 60 слов в минуту (без отметочного оценивания);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наизусть не менее 4 стихотворений в соответствии с изученной тематикой произведений;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художественные произведения и познавательные тексты;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эпического;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жанровую принадлежность, содержание, смысл прослушанн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 (прочитанного) произведения: отвечать и формулировать вопросы к уче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ным и художественным текстам;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отдельные жанры фольклора (считалки, загадки, пословицы,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небылицы, народные песни, скороговорки, сказки о животных, 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товые и волшебные) и художественной литературы (литературные сказки, рассказы, стихотворения, басни), приводить примеры произведений фоль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лора разных народов России;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тий в тексте произведения, выявлять связь событий, эпизодов текста; соста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лять план текста (вопросный, номинативный, цитатный);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героев, описывать характер героя, давать оценку 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ступкам героев, составлять портретные характеристики персонажей; выя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лять взаимосвязь между поступками, мыслями, чувствами героев, сравнивать героев одного произведения и сопоставлять их поступки по предложенным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критериям (по аналогии или по контрасту);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сте средства изображения героев (портрет), описание пейзажа и интерьера;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носном значении, средств художественной выразительности (сравнение, эп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тет, олицетворение);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 применять изученные понятия (автор, мораль басни, литер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турный герой, персонаж, характер, тема, идея, заголовок, содержание прои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ведения, эпизод, смысловые части, композиция, сравнение, эпитет, олицетв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рение);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фоэпических и пунктуационных норм, устно и письменно формулировать простые выводы, подтверждать свой ответ примерами из текста; использ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вать в беседе изученные литературные понятия;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произведение (устно) подробно, выборочно, сжато (кра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ко), от лица героя, с изменением лица рассказчика, от третьего лица;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при анализе и интерпретации текста использовать разные типы речи (п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вествование, описание, рассуждение) с учетом специфики учебного и худ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жественного текстов;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по ролям с соблюдением норм произношения, инсценировать 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большие эпизоды из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краткий отзыв о прочитанном произведении по заданному 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сочинять тексты, используя аналогии, иллюстрации, придумывать пр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должение прочитанного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книге по ее элементам (автор, название, обложка, 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тульный лист, оглавление, предисловие, аннотация, иллюстрации);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книги для самостоятельного чтения с учетом рекомендател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списка, используя картотеки, рассказывать о прочитанной книге;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справочные издания, в том числе верифицированные эле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тронные образовательные и информационные ресурсы, включенные в фед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ральный перечень.</w:t>
      </w:r>
    </w:p>
    <w:p w:rsidR="00E85576" w:rsidRPr="00600226" w:rsidRDefault="00E92491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Предметные результаты изучения литературного чтения. К концу обучения в 4 классе </w:t>
      </w:r>
      <w:proofErr w:type="gramStart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E85576"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научится: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жение нравственных ценностей, фактов бытовой и духовной культуры нар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 России и мира, ориентироваться в нравственно-этических понятиях в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контексте изученных произведений;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вслух целыми словами без пропусков и перестановок букв и сл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гов доступные по восприятию и небольшие по объему прозаические и стих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творные произведения в темпе не менее 80 слов в минуту (без отметочного оценивания);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наизусть не менее 5 стихотворений в соответствии с изученной тематикой произведений;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художественные произведения и познавательные тексты;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эпического;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жанровую принадлежность, содержание, смысл прослушанн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 (прочитанного)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отдельные жанры фольклора (считалки, загадки, пословицы, </w:t>
      </w:r>
      <w:proofErr w:type="spell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, небылицы, народные песни, скороговорки, сказки о животных, б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товые и волшебные), приводить примеры произведений фольклора разных народов России;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читаемый текст с жанром художественной литературы (л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тературные сказки, рассказы, стихотворения, басни), приводить примеры разных жанров литературы России и стран мира;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владеть элементарными умениями анализа и интерпретации текста: 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ределять тему и главную мысль, последовательность событий в тексте прои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ведения, выявлять связь событий, эпизодов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героев, давать оценку их поступкам, составлять пор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ретные характеристики персонажей, выявлять взаимосвязь между поступк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ми и мыслями, чувствами героев, сравнивать героев одного произведения по самостоятельно выбранному критерию (по аналогии или по контрасту), х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рактеризовать собственное отношение к героям, поступкам; находить в те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объяснять значение незнакомого слова с использованием контекста и словаря;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 применять изученные понятия (автор, мораль басни, литер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турный герой, персонаж, характер, тема, идея, заголовок, содержание прои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ведения, эпизод, смысловые части, композиция, сравнение, эпитет, олицетв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рение, метафора, лирика, эпос, образ);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обсуждении прослушанного (прочитанного) произведения: 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текста (вопросный, номинативный, цитатный), переск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зывать (устно) подробно, выборочно, сжато (кратко), от лица героя, с изм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нением лица рассказчика, от третьего лица;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читать по ролям с соблюдением норм произношения, расстановки уд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рения, инсценировать небольшие эпизоды из произведения;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устные и письменные высказывания на заданную тему по 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держанию произведения (не менее 10 предложений), писать сочинения на 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данную тему, используя разные типы речи (повествование, описание, расс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ждение), корректировать собственный текст с учетом правильности, выраз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письменной речи;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краткий отзыв о прочитанном произведении по заданному 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горитму;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сочинять по аналогии с прочитанным, составлять рассказ по иллюстр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книге по ее элементам (автор, название, обложка, т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тульный лист, оглавление, предисловие, аннотация, иллюстрации);</w:t>
      </w:r>
      <w:proofErr w:type="gramEnd"/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книги для самостоятельного чтения с учетом рекомендател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ного списка, используя картотеки, рассказывать о прочитанной книге;</w:t>
      </w:r>
    </w:p>
    <w:p w:rsidR="00E85576" w:rsidRPr="00600226" w:rsidRDefault="00E85576" w:rsidP="00600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справочную литературу, электронные образовательные и информационные ресурсы в Интернете (в условиях контролируемого входа), для получения дополнительной информации в соответствии с учебной зад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226">
        <w:rPr>
          <w:rFonts w:ascii="Times New Roman" w:hAnsi="Times New Roman" w:cs="Times New Roman"/>
          <w:color w:val="000000" w:themeColor="text1"/>
          <w:sz w:val="28"/>
          <w:szCs w:val="28"/>
        </w:rPr>
        <w:t>чей.</w:t>
      </w:r>
    </w:p>
    <w:p w:rsidR="00E85576" w:rsidRPr="00600226" w:rsidRDefault="00E85576" w:rsidP="006002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3C3" w:rsidRPr="00600226" w:rsidRDefault="00B362E1" w:rsidP="006002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63C3" w:rsidRPr="00600226" w:rsidSect="00AB6AD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E1" w:rsidRDefault="00B362E1" w:rsidP="00AB6AD2">
      <w:pPr>
        <w:spacing w:after="0" w:line="240" w:lineRule="auto"/>
      </w:pPr>
      <w:r>
        <w:separator/>
      </w:r>
    </w:p>
  </w:endnote>
  <w:endnote w:type="continuationSeparator" w:id="0">
    <w:p w:rsidR="00B362E1" w:rsidRDefault="00B362E1" w:rsidP="00AB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E1" w:rsidRDefault="00B362E1" w:rsidP="00AB6AD2">
      <w:pPr>
        <w:spacing w:after="0" w:line="240" w:lineRule="auto"/>
      </w:pPr>
      <w:r>
        <w:separator/>
      </w:r>
    </w:p>
  </w:footnote>
  <w:footnote w:type="continuationSeparator" w:id="0">
    <w:p w:rsidR="00B362E1" w:rsidRDefault="00B362E1" w:rsidP="00AB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046081"/>
      <w:docPartObj>
        <w:docPartGallery w:val="Page Numbers (Top of Page)"/>
        <w:docPartUnique/>
      </w:docPartObj>
    </w:sdtPr>
    <w:sdtContent>
      <w:p w:rsidR="00AB6AD2" w:rsidRDefault="00E07736">
        <w:pPr>
          <w:pStyle w:val="a3"/>
          <w:jc w:val="right"/>
        </w:pPr>
        <w:r>
          <w:fldChar w:fldCharType="begin"/>
        </w:r>
        <w:r w:rsidR="00AB6AD2">
          <w:instrText>PAGE   \* MERGEFORMAT</w:instrText>
        </w:r>
        <w:r>
          <w:fldChar w:fldCharType="separate"/>
        </w:r>
        <w:r w:rsidR="00817A32">
          <w:rPr>
            <w:noProof/>
          </w:rPr>
          <w:t>28</w:t>
        </w:r>
        <w:r>
          <w:fldChar w:fldCharType="end"/>
        </w:r>
      </w:p>
    </w:sdtContent>
  </w:sdt>
  <w:p w:rsidR="00AB6AD2" w:rsidRDefault="00AB6A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576"/>
    <w:rsid w:val="003D4EC0"/>
    <w:rsid w:val="00451844"/>
    <w:rsid w:val="00545EF5"/>
    <w:rsid w:val="00600226"/>
    <w:rsid w:val="00817A32"/>
    <w:rsid w:val="00AB6AD2"/>
    <w:rsid w:val="00B362E1"/>
    <w:rsid w:val="00BB37E8"/>
    <w:rsid w:val="00BC17A9"/>
    <w:rsid w:val="00C737C5"/>
    <w:rsid w:val="00CC20DC"/>
    <w:rsid w:val="00DC53EB"/>
    <w:rsid w:val="00E07736"/>
    <w:rsid w:val="00E85576"/>
    <w:rsid w:val="00E92491"/>
    <w:rsid w:val="00FC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76"/>
  </w:style>
  <w:style w:type="paragraph" w:styleId="1">
    <w:name w:val="heading 1"/>
    <w:basedOn w:val="a"/>
    <w:next w:val="a"/>
    <w:link w:val="10"/>
    <w:uiPriority w:val="9"/>
    <w:qFormat/>
    <w:rsid w:val="00BC1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1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5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C1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C1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AB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AD2"/>
  </w:style>
  <w:style w:type="paragraph" w:styleId="a5">
    <w:name w:val="footer"/>
    <w:basedOn w:val="a"/>
    <w:link w:val="a6"/>
    <w:uiPriority w:val="99"/>
    <w:unhideWhenUsed/>
    <w:rsid w:val="00AB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76"/>
  </w:style>
  <w:style w:type="paragraph" w:styleId="1">
    <w:name w:val="heading 1"/>
    <w:basedOn w:val="a"/>
    <w:next w:val="a"/>
    <w:link w:val="10"/>
    <w:uiPriority w:val="9"/>
    <w:qFormat/>
    <w:rsid w:val="00BC17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1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5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C1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C1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AB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AD2"/>
  </w:style>
  <w:style w:type="paragraph" w:styleId="a5">
    <w:name w:val="footer"/>
    <w:basedOn w:val="a"/>
    <w:link w:val="a6"/>
    <w:uiPriority w:val="99"/>
    <w:unhideWhenUsed/>
    <w:rsid w:val="00AB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10607</Words>
  <Characters>60466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8</cp:revision>
  <dcterms:created xsi:type="dcterms:W3CDTF">2023-09-21T05:38:00Z</dcterms:created>
  <dcterms:modified xsi:type="dcterms:W3CDTF">2023-11-03T07:56:00Z</dcterms:modified>
</cp:coreProperties>
</file>